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50" w:rsidRDefault="008E1350"/>
    <w:p w:rsidR="00FE14E8" w:rsidRDefault="00FE14E8"/>
    <w:p w:rsidR="00DB2143" w:rsidRDefault="00DB2143"/>
    <w:p w:rsidR="008E1350" w:rsidRPr="00FE14E8" w:rsidRDefault="008E1350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FE14E8">
        <w:rPr>
          <w:rFonts w:ascii="Arial Rounded MT Bold" w:hAnsi="Arial Rounded MT Bold"/>
          <w:b/>
          <w:sz w:val="32"/>
          <w:szCs w:val="32"/>
          <w:u w:val="single"/>
        </w:rPr>
        <w:t>Pré-reprise – Foncier :</w:t>
      </w:r>
    </w:p>
    <w:p w:rsidR="008E1350" w:rsidRDefault="008E135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Semaine 1 (09 au 15 juillet) 30 à 35 min de course individuelle 2 x semaine</w:t>
      </w:r>
    </w:p>
    <w:p w:rsidR="008E1350" w:rsidRDefault="008E135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Semaine 2 (</w:t>
      </w:r>
      <w:r w:rsidR="00A417C9">
        <w:rPr>
          <w:rFonts w:ascii="Arial Rounded MT Bold" w:hAnsi="Arial Rounded MT Bold"/>
        </w:rPr>
        <w:t>16 au 22 juillet) 40 à 45 min de course individuelle 3 x semaine</w:t>
      </w:r>
    </w:p>
    <w:p w:rsidR="00A417C9" w:rsidRDefault="00A417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Semaine 3 (23 juillet) 45 min et + de course individuelle 2 x avant la reprise</w:t>
      </w:r>
    </w:p>
    <w:p w:rsidR="00FE14E8" w:rsidRDefault="00FE14E8">
      <w:pPr>
        <w:rPr>
          <w:rFonts w:ascii="Arial Rounded MT Bold" w:hAnsi="Arial Rounded MT Bold"/>
        </w:rPr>
      </w:pPr>
    </w:p>
    <w:p w:rsidR="00A417C9" w:rsidRPr="000813D1" w:rsidRDefault="00A417C9">
      <w:pPr>
        <w:rPr>
          <w:rFonts w:ascii="Arial Rounded MT Bold" w:hAnsi="Arial Rounded MT Bold"/>
          <w:b/>
          <w:u w:val="single"/>
        </w:rPr>
      </w:pPr>
      <w:r w:rsidRPr="00FE14E8">
        <w:rPr>
          <w:rFonts w:ascii="Arial Rounded MT Bold" w:hAnsi="Arial Rounded MT Bold"/>
          <w:b/>
          <w:sz w:val="32"/>
          <w:szCs w:val="32"/>
          <w:u w:val="single"/>
        </w:rPr>
        <w:t>Reprise :</w:t>
      </w:r>
      <w:r w:rsidR="000813D1">
        <w:rPr>
          <w:rFonts w:ascii="Arial Rounded MT Bold" w:hAnsi="Arial Rounded MT Bold"/>
          <w:b/>
          <w:u w:val="single"/>
        </w:rPr>
        <w:t xml:space="preserve"> </w:t>
      </w:r>
      <w:r w:rsidR="000813D1" w:rsidRPr="000813D1">
        <w:rPr>
          <w:rFonts w:ascii="Arial Rounded MT Bold" w:hAnsi="Arial Rounded MT Bold"/>
        </w:rPr>
        <w:t xml:space="preserve">     (les entrainements démarrent à 19h00)</w:t>
      </w:r>
    </w:p>
    <w:tbl>
      <w:tblPr>
        <w:tblStyle w:val="Grilledutableau"/>
        <w:tblW w:w="10348" w:type="dxa"/>
        <w:tblInd w:w="-459" w:type="dxa"/>
        <w:tblLook w:val="04A0"/>
      </w:tblPr>
      <w:tblGrid>
        <w:gridCol w:w="2268"/>
        <w:gridCol w:w="8080"/>
      </w:tblGrid>
      <w:tr w:rsidR="00A417C9" w:rsidTr="00FE14E8">
        <w:tc>
          <w:tcPr>
            <w:tcW w:w="2268" w:type="dxa"/>
            <w:shd w:val="clear" w:color="auto" w:fill="FFFF00"/>
          </w:tcPr>
          <w:p w:rsidR="00A417C9" w:rsidRDefault="00A417C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Vendredi 27/07/18</w:t>
            </w:r>
          </w:p>
        </w:tc>
        <w:tc>
          <w:tcPr>
            <w:tcW w:w="8080" w:type="dxa"/>
            <w:shd w:val="clear" w:color="auto" w:fill="FFFF00"/>
          </w:tcPr>
          <w:p w:rsidR="00A417C9" w:rsidRDefault="000813D1" w:rsidP="000813D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Reprise – Entrainement 1+ repas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0813D1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Lundi 30/07/18</w:t>
            </w:r>
          </w:p>
        </w:tc>
        <w:tc>
          <w:tcPr>
            <w:tcW w:w="8080" w:type="dxa"/>
          </w:tcPr>
          <w:p w:rsidR="00A417C9" w:rsidRPr="00FE14E8" w:rsidRDefault="000813D1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2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0813D1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Mercredi 01/08/18</w:t>
            </w:r>
          </w:p>
        </w:tc>
        <w:tc>
          <w:tcPr>
            <w:tcW w:w="8080" w:type="dxa"/>
          </w:tcPr>
          <w:p w:rsidR="00A417C9" w:rsidRPr="00FE14E8" w:rsidRDefault="000813D1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3</w:t>
            </w:r>
          </w:p>
        </w:tc>
      </w:tr>
      <w:tr w:rsidR="00A417C9" w:rsidRPr="00FE14E8" w:rsidTr="00FE14E8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417C9" w:rsidRPr="00FE14E8" w:rsidRDefault="000813D1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Vendredi 03/08/18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417C9" w:rsidRPr="00FE14E8" w:rsidRDefault="000813D1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4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6E503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Dimanche 05/08/18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Default="006E503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Match à Neunkirch (U19 DHR)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6E503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Lundi 06/08/18</w:t>
            </w:r>
          </w:p>
        </w:tc>
        <w:tc>
          <w:tcPr>
            <w:tcW w:w="8080" w:type="dxa"/>
          </w:tcPr>
          <w:p w:rsidR="00A417C9" w:rsidRPr="00FE14E8" w:rsidRDefault="006E503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5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6E503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Mercredi 08/08/18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Default="006E503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Match U19 DHR EJEM (terrain à Définir)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6E503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Jeudi 09/08/18</w:t>
            </w:r>
          </w:p>
        </w:tc>
        <w:tc>
          <w:tcPr>
            <w:tcW w:w="8080" w:type="dxa"/>
          </w:tcPr>
          <w:p w:rsidR="00A417C9" w:rsidRPr="00FE14E8" w:rsidRDefault="006E503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6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6E5037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Samedi 11/08/18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Default="006E5037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Tournoi à Alsting (Equipe A)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6E5037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Dimanche 12/08/18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Default="006E5037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Tournoi à Alsting (Equipe A)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6E5037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Mardi 14/08/18</w:t>
            </w:r>
          </w:p>
        </w:tc>
        <w:tc>
          <w:tcPr>
            <w:tcW w:w="8080" w:type="dxa"/>
          </w:tcPr>
          <w:p w:rsidR="00A417C9" w:rsidRPr="00FE14E8" w:rsidRDefault="006E5037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7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6E5037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Mercredi 15/08/18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Default="006E5037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Match à Woustviller Equipe B – </w:t>
            </w:r>
            <w:r w:rsidRPr="00FE14E8">
              <w:rPr>
                <w:rFonts w:ascii="Arial Rounded MT Bold" w:hAnsi="Arial Rounded MT Bold"/>
                <w:color w:val="0070C0"/>
              </w:rPr>
              <w:t>Entrainement 8 Equipe A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6E5037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Vendredi 17/08/18</w:t>
            </w:r>
          </w:p>
        </w:tc>
        <w:tc>
          <w:tcPr>
            <w:tcW w:w="8080" w:type="dxa"/>
          </w:tcPr>
          <w:p w:rsidR="00A417C9" w:rsidRPr="00FE14E8" w:rsidRDefault="006E5037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9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6E5037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Dimanche 19/08/18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Pr="00FE14E8" w:rsidRDefault="006E5037" w:rsidP="00093477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E14E8">
              <w:rPr>
                <w:rFonts w:ascii="Arial Rounded MT Bold" w:hAnsi="Arial Rounded MT Bold"/>
              </w:rPr>
              <w:t xml:space="preserve">Coupe de France </w:t>
            </w:r>
            <w:r w:rsidRPr="00733952">
              <w:rPr>
                <w:rFonts w:ascii="Arial Rounded MT Bold" w:hAnsi="Arial Rounded MT Bold"/>
                <w:sz w:val="19"/>
                <w:szCs w:val="19"/>
              </w:rPr>
              <w:t>ou Match à Hellimer (Equipe A) – Match à Diffembach (Equipe B)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Lundi 20/08/18</w:t>
            </w:r>
          </w:p>
        </w:tc>
        <w:tc>
          <w:tcPr>
            <w:tcW w:w="8080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10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FE14E8" w:rsidP="00FE14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Mercredi 22/08/18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Default="00FE14E8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Match à Hochwald (Equipe A) – </w:t>
            </w:r>
            <w:r w:rsidRPr="00733952">
              <w:rPr>
                <w:rFonts w:ascii="Arial Rounded MT Bold" w:hAnsi="Arial Rounded MT Bold"/>
                <w:color w:val="0070C0"/>
              </w:rPr>
              <w:t>Entrainement 11 (Equipe B)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FE14E8" w:rsidP="00FE14E8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Vendredi 24/08/18</w:t>
            </w:r>
          </w:p>
        </w:tc>
        <w:tc>
          <w:tcPr>
            <w:tcW w:w="8080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12</w:t>
            </w:r>
          </w:p>
        </w:tc>
      </w:tr>
      <w:tr w:rsidR="00A417C9" w:rsidTr="00FE14E8">
        <w:tc>
          <w:tcPr>
            <w:tcW w:w="2268" w:type="dxa"/>
            <w:shd w:val="clear" w:color="auto" w:fill="FABF8F" w:themeFill="accent6" w:themeFillTint="99"/>
          </w:tcPr>
          <w:p w:rsidR="00A417C9" w:rsidRDefault="00FE14E8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Dimanche 26/08/18</w:t>
            </w:r>
          </w:p>
        </w:tc>
        <w:tc>
          <w:tcPr>
            <w:tcW w:w="8080" w:type="dxa"/>
            <w:shd w:val="clear" w:color="auto" w:fill="FABF8F" w:themeFill="accent6" w:themeFillTint="99"/>
          </w:tcPr>
          <w:p w:rsidR="00A417C9" w:rsidRDefault="00FE14E8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Match à Brouviller (Equipe A) – Match à Welferding (Equipe B)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Lundi 27/08/18</w:t>
            </w:r>
          </w:p>
        </w:tc>
        <w:tc>
          <w:tcPr>
            <w:tcW w:w="8080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13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Mercredi 29/08/18</w:t>
            </w:r>
          </w:p>
        </w:tc>
        <w:tc>
          <w:tcPr>
            <w:tcW w:w="8080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14</w:t>
            </w:r>
          </w:p>
        </w:tc>
      </w:tr>
      <w:tr w:rsidR="00A417C9" w:rsidRPr="00FE14E8" w:rsidTr="00FE14E8">
        <w:tc>
          <w:tcPr>
            <w:tcW w:w="2268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Vendredi 31/08/18</w:t>
            </w:r>
          </w:p>
        </w:tc>
        <w:tc>
          <w:tcPr>
            <w:tcW w:w="8080" w:type="dxa"/>
          </w:tcPr>
          <w:p w:rsidR="00A417C9" w:rsidRPr="00FE14E8" w:rsidRDefault="00FE14E8" w:rsidP="00093477">
            <w:pPr>
              <w:rPr>
                <w:rFonts w:ascii="Arial Rounded MT Bold" w:hAnsi="Arial Rounded MT Bold"/>
                <w:color w:val="0070C0"/>
              </w:rPr>
            </w:pPr>
            <w:r w:rsidRPr="00FE14E8">
              <w:rPr>
                <w:rFonts w:ascii="Arial Rounded MT Bold" w:hAnsi="Arial Rounded MT Bold"/>
                <w:color w:val="0070C0"/>
              </w:rPr>
              <w:t>Entrainement 15</w:t>
            </w:r>
          </w:p>
        </w:tc>
      </w:tr>
      <w:tr w:rsidR="00A417C9" w:rsidTr="00FE14E8">
        <w:tc>
          <w:tcPr>
            <w:tcW w:w="2268" w:type="dxa"/>
            <w:shd w:val="clear" w:color="auto" w:fill="92CDDC" w:themeFill="accent5" w:themeFillTint="99"/>
          </w:tcPr>
          <w:p w:rsidR="00A417C9" w:rsidRDefault="00FE14E8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Dimanche 02/09/18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A417C9" w:rsidRDefault="00FE14E8" w:rsidP="000934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Reprise Championnat A et B</w:t>
            </w:r>
          </w:p>
        </w:tc>
      </w:tr>
    </w:tbl>
    <w:p w:rsidR="000813D1" w:rsidRDefault="000813D1">
      <w:pPr>
        <w:rPr>
          <w:rFonts w:ascii="Arial Rounded MT Bold" w:hAnsi="Arial Rounded MT Bold"/>
        </w:rPr>
      </w:pPr>
    </w:p>
    <w:p w:rsidR="00733952" w:rsidRDefault="00733952">
      <w:pPr>
        <w:rPr>
          <w:rFonts w:ascii="Arial Rounded MT Bold" w:hAnsi="Arial Rounded MT Bold"/>
        </w:rPr>
      </w:pPr>
    </w:p>
    <w:p w:rsidR="00733952" w:rsidRDefault="0073395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Merci de respecter le programme de pré-reprise car l</w:t>
      </w:r>
      <w:r w:rsidR="00DB2143">
        <w:rPr>
          <w:rFonts w:ascii="Arial Rounded MT Bold" w:hAnsi="Arial Rounded MT Bold"/>
        </w:rPr>
        <w:t>a reprise de l’entrainement a été mise en place pour les joueur ayant suivi ce planning</w:t>
      </w:r>
    </w:p>
    <w:p w:rsidR="00DB2143" w:rsidRDefault="00DB2143">
      <w:pPr>
        <w:rPr>
          <w:rFonts w:ascii="Arial Rounded MT Bold" w:hAnsi="Arial Rounded MT Bold"/>
        </w:rPr>
      </w:pPr>
    </w:p>
    <w:p w:rsidR="00DB2143" w:rsidRPr="00DB2143" w:rsidRDefault="00DB2143">
      <w:pPr>
        <w:rPr>
          <w:rFonts w:ascii="Century Gothic" w:hAnsi="Century Gothic"/>
          <w:b/>
          <w:color w:val="0070C0"/>
        </w:rPr>
      </w:pPr>
      <w:r w:rsidRPr="00DB2143">
        <w:rPr>
          <w:rFonts w:ascii="Century Gothic" w:hAnsi="Century Gothic"/>
          <w:b/>
          <w:color w:val="0070C0"/>
        </w:rPr>
        <w:t>Entraineur :</w:t>
      </w:r>
      <w:r w:rsidRPr="00DB2143">
        <w:rPr>
          <w:rFonts w:ascii="Century Gothic" w:hAnsi="Century Gothic"/>
          <w:b/>
          <w:color w:val="0070C0"/>
        </w:rPr>
        <w:tab/>
      </w:r>
    </w:p>
    <w:p w:rsidR="00DB2143" w:rsidRPr="00DB2143" w:rsidRDefault="00DB2143">
      <w:pPr>
        <w:rPr>
          <w:rFonts w:ascii="Century Gothic" w:hAnsi="Century Gothic"/>
          <w:b/>
          <w:color w:val="0070C0"/>
        </w:rPr>
      </w:pPr>
      <w:r w:rsidRPr="00DB2143">
        <w:rPr>
          <w:rFonts w:ascii="Century Gothic" w:hAnsi="Century Gothic"/>
          <w:b/>
          <w:color w:val="0070C0"/>
        </w:rPr>
        <w:t>Antoine Pischedda</w:t>
      </w:r>
    </w:p>
    <w:p w:rsidR="00DB2143" w:rsidRDefault="00DB2143">
      <w:pPr>
        <w:rPr>
          <w:rFonts w:ascii="Century Gothic" w:hAnsi="Century Gothic"/>
          <w:b/>
          <w:color w:val="0070C0"/>
        </w:rPr>
      </w:pPr>
      <w:r w:rsidRPr="00DB2143">
        <w:rPr>
          <w:rFonts w:ascii="Century Gothic" w:hAnsi="Century Gothic"/>
          <w:b/>
          <w:color w:val="0070C0"/>
        </w:rPr>
        <w:t>06 80 21 27 10</w:t>
      </w:r>
    </w:p>
    <w:p w:rsidR="00DB2143" w:rsidRPr="00DB2143" w:rsidRDefault="00DB2143">
      <w:pPr>
        <w:rPr>
          <w:rFonts w:ascii="Century Gothic" w:hAnsi="Century Gothic"/>
          <w:b/>
          <w:color w:val="0070C0"/>
        </w:rPr>
      </w:pPr>
    </w:p>
    <w:sectPr w:rsidR="00DB2143" w:rsidRPr="00DB2143" w:rsidSect="000813D1">
      <w:headerReference w:type="default" r:id="rId6"/>
      <w:pgSz w:w="11906" w:h="16838"/>
      <w:pgMar w:top="1417" w:right="1274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09" w:rsidRDefault="00135209" w:rsidP="008E1350">
      <w:pPr>
        <w:spacing w:after="0" w:line="240" w:lineRule="auto"/>
      </w:pPr>
      <w:r>
        <w:separator/>
      </w:r>
    </w:p>
  </w:endnote>
  <w:endnote w:type="continuationSeparator" w:id="1">
    <w:p w:rsidR="00135209" w:rsidRDefault="00135209" w:rsidP="008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09" w:rsidRDefault="00135209" w:rsidP="008E1350">
      <w:pPr>
        <w:spacing w:after="0" w:line="240" w:lineRule="auto"/>
      </w:pPr>
      <w:r>
        <w:separator/>
      </w:r>
    </w:p>
  </w:footnote>
  <w:footnote w:type="continuationSeparator" w:id="1">
    <w:p w:rsidR="00135209" w:rsidRDefault="00135209" w:rsidP="008E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50" w:rsidRDefault="00F1229F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9pt;margin-top:-.9pt;width:306.75pt;height:65.25pt;z-index:251658240" strokecolor="yellow" strokeweight="2.25pt">
          <v:fill color2="red" rotate="t" angle="-135" focus="-50%" type="gradient"/>
          <v:textbox>
            <w:txbxContent>
              <w:p w:rsidR="008E1350" w:rsidRPr="008E1350" w:rsidRDefault="008E1350" w:rsidP="008E1350">
                <w:pPr>
                  <w:jc w:val="center"/>
                  <w:rPr>
                    <w:rFonts w:ascii="Century Gothic" w:hAnsi="Century Gothic"/>
                    <w:b/>
                    <w:sz w:val="44"/>
                    <w:szCs w:val="44"/>
                  </w:rPr>
                </w:pPr>
                <w:r w:rsidRPr="008E1350">
                  <w:rPr>
                    <w:rFonts w:ascii="Century Gothic" w:hAnsi="Century Gothic"/>
                    <w:b/>
                    <w:sz w:val="44"/>
                    <w:szCs w:val="44"/>
                  </w:rPr>
                  <w:t>Programme de reprise saison 2018/2019</w:t>
                </w:r>
              </w:p>
            </w:txbxContent>
          </v:textbox>
        </v:shape>
      </w:pict>
    </w:r>
    <w:r w:rsidR="008E1350" w:rsidRPr="008E1350">
      <w:rPr>
        <w:noProof/>
        <w:lang w:eastAsia="fr-FR"/>
      </w:rPr>
      <w:drawing>
        <wp:inline distT="0" distB="0" distL="0" distR="0">
          <wp:extent cx="814387" cy="800100"/>
          <wp:effectExtent l="19050" t="0" r="4763" b="0"/>
          <wp:docPr id="2" name="Image 1" descr="LogoUSR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Image 4" descr="LogoUSRtrans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96" cy="80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350">
      <w:tab/>
    </w:r>
    <w:r w:rsidR="008E1350">
      <w:tab/>
    </w:r>
    <w:r w:rsidR="008E1350" w:rsidRPr="008E1350">
      <w:rPr>
        <w:noProof/>
        <w:lang w:eastAsia="fr-FR"/>
      </w:rPr>
      <w:drawing>
        <wp:inline distT="0" distB="0" distL="0" distR="0">
          <wp:extent cx="814387" cy="800100"/>
          <wp:effectExtent l="19050" t="0" r="4763" b="0"/>
          <wp:docPr id="1" name="Image 1" descr="LogoUSR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Image 4" descr="LogoUSRtrans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96" cy="80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E1350"/>
    <w:rsid w:val="000813D1"/>
    <w:rsid w:val="00135209"/>
    <w:rsid w:val="003A3FCC"/>
    <w:rsid w:val="004F7A24"/>
    <w:rsid w:val="006306EF"/>
    <w:rsid w:val="006E5037"/>
    <w:rsid w:val="00733952"/>
    <w:rsid w:val="00780FBF"/>
    <w:rsid w:val="007E7E1D"/>
    <w:rsid w:val="008E1350"/>
    <w:rsid w:val="00A11DF1"/>
    <w:rsid w:val="00A417C9"/>
    <w:rsid w:val="00DB2143"/>
    <w:rsid w:val="00F1229F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1350"/>
  </w:style>
  <w:style w:type="paragraph" w:styleId="Pieddepage">
    <w:name w:val="footer"/>
    <w:basedOn w:val="Normal"/>
    <w:link w:val="PieddepageCar"/>
    <w:uiPriority w:val="99"/>
    <w:semiHidden/>
    <w:unhideWhenUsed/>
    <w:rsid w:val="008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1350"/>
  </w:style>
  <w:style w:type="paragraph" w:styleId="Textedebulles">
    <w:name w:val="Balloon Text"/>
    <w:basedOn w:val="Normal"/>
    <w:link w:val="TextedebullesCar"/>
    <w:uiPriority w:val="99"/>
    <w:semiHidden/>
    <w:unhideWhenUsed/>
    <w:rsid w:val="008E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3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2018-07-06T08:12:00Z</dcterms:created>
  <dcterms:modified xsi:type="dcterms:W3CDTF">2018-07-06T08:12:00Z</dcterms:modified>
</cp:coreProperties>
</file>